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9531" w:type="dxa"/>
        <w:tblLook w:val="04A0" w:firstRow="1" w:lastRow="0" w:firstColumn="1" w:lastColumn="0" w:noHBand="0" w:noVBand="1"/>
      </w:tblPr>
      <w:tblGrid>
        <w:gridCol w:w="3387"/>
        <w:gridCol w:w="6144"/>
      </w:tblGrid>
      <w:tr w:rsidR="00463FA1" w:rsidTr="00463FA1">
        <w:trPr>
          <w:trHeight w:val="357"/>
        </w:trPr>
        <w:tc>
          <w:tcPr>
            <w:tcW w:w="2802" w:type="dxa"/>
          </w:tcPr>
          <w:p w:rsidR="00463FA1" w:rsidRPr="00007A72" w:rsidRDefault="00463FA1" w:rsidP="00007A72">
            <w:pPr>
              <w:jc w:val="both"/>
              <w:rPr>
                <w:b/>
                <w:sz w:val="24"/>
                <w:szCs w:val="24"/>
              </w:rPr>
            </w:pPr>
            <w:r w:rsidRPr="00007A72">
              <w:rPr>
                <w:b/>
                <w:sz w:val="24"/>
                <w:szCs w:val="24"/>
              </w:rPr>
              <w:t>PROJE ADI</w:t>
            </w:r>
          </w:p>
        </w:tc>
        <w:tc>
          <w:tcPr>
            <w:tcW w:w="6729" w:type="dxa"/>
          </w:tcPr>
          <w:p w:rsidR="00463FA1" w:rsidRPr="00007A72" w:rsidRDefault="00A27EBE" w:rsidP="00007A72">
            <w:pPr>
              <w:jc w:val="both"/>
              <w:rPr>
                <w:sz w:val="24"/>
                <w:szCs w:val="24"/>
              </w:rPr>
            </w:pPr>
            <w:r w:rsidRPr="00007A72">
              <w:rPr>
                <w:sz w:val="24"/>
                <w:szCs w:val="24"/>
              </w:rPr>
              <w:t>TOMARZA TANITIM VE KÜLTÜR GECESİ</w:t>
            </w:r>
          </w:p>
        </w:tc>
      </w:tr>
      <w:tr w:rsidR="00463FA1" w:rsidTr="00463FA1">
        <w:trPr>
          <w:trHeight w:val="357"/>
        </w:trPr>
        <w:tc>
          <w:tcPr>
            <w:tcW w:w="2802" w:type="dxa"/>
          </w:tcPr>
          <w:p w:rsidR="00463FA1" w:rsidRPr="00007A72" w:rsidRDefault="00463FA1" w:rsidP="00007A72">
            <w:pPr>
              <w:jc w:val="both"/>
              <w:rPr>
                <w:b/>
                <w:sz w:val="24"/>
                <w:szCs w:val="24"/>
              </w:rPr>
            </w:pPr>
            <w:r w:rsidRPr="00007A72">
              <w:rPr>
                <w:b/>
                <w:sz w:val="24"/>
                <w:szCs w:val="24"/>
              </w:rPr>
              <w:t>AMACI</w:t>
            </w:r>
          </w:p>
        </w:tc>
        <w:tc>
          <w:tcPr>
            <w:tcW w:w="6729" w:type="dxa"/>
          </w:tcPr>
          <w:p w:rsidR="00463FA1" w:rsidRPr="00007A72" w:rsidRDefault="00A27EBE" w:rsidP="00007A72">
            <w:pPr>
              <w:jc w:val="both"/>
              <w:rPr>
                <w:sz w:val="24"/>
                <w:szCs w:val="24"/>
              </w:rPr>
            </w:pPr>
            <w:r w:rsidRPr="00007A72">
              <w:rPr>
                <w:sz w:val="24"/>
                <w:szCs w:val="24"/>
              </w:rPr>
              <w:t xml:space="preserve">İlçemizin yerel ve ulusal düzeyde tanıtımına katkı sağlayacak, ilçenin </w:t>
            </w:r>
            <w:proofErr w:type="spellStart"/>
            <w:r w:rsidRPr="00007A72">
              <w:rPr>
                <w:sz w:val="24"/>
                <w:szCs w:val="24"/>
              </w:rPr>
              <w:t>sosyo</w:t>
            </w:r>
            <w:proofErr w:type="spellEnd"/>
            <w:r w:rsidRPr="00007A72">
              <w:rPr>
                <w:sz w:val="24"/>
                <w:szCs w:val="24"/>
              </w:rPr>
              <w:t xml:space="preserve">-ekonomik tarihi ve kültürel değerlerinin yer aldığı </w:t>
            </w:r>
            <w:proofErr w:type="gramStart"/>
            <w:r w:rsidRPr="00007A72">
              <w:rPr>
                <w:sz w:val="24"/>
                <w:szCs w:val="24"/>
              </w:rPr>
              <w:t>prestij</w:t>
            </w:r>
            <w:proofErr w:type="gramEnd"/>
            <w:r w:rsidRPr="00007A72">
              <w:rPr>
                <w:sz w:val="24"/>
                <w:szCs w:val="24"/>
              </w:rPr>
              <w:t xml:space="preserve"> kitabı, tanıtım filmi ve tanıtım gecesi düzenlenerek gerek ilçemizin ulusal tanıtımına gerekse de ilçemizden göç eden insanların kaynaşmasına katkı sağlanması hedeflenmiştir</w:t>
            </w:r>
            <w:r w:rsidR="00007A72">
              <w:rPr>
                <w:sz w:val="24"/>
                <w:szCs w:val="24"/>
              </w:rPr>
              <w:t>.</w:t>
            </w:r>
          </w:p>
        </w:tc>
      </w:tr>
      <w:tr w:rsidR="00463FA1" w:rsidTr="00463FA1">
        <w:trPr>
          <w:trHeight w:val="337"/>
        </w:trPr>
        <w:tc>
          <w:tcPr>
            <w:tcW w:w="2802" w:type="dxa"/>
          </w:tcPr>
          <w:p w:rsidR="00463FA1" w:rsidRPr="00007A72" w:rsidRDefault="00463FA1" w:rsidP="00007A72">
            <w:pPr>
              <w:jc w:val="both"/>
              <w:rPr>
                <w:b/>
                <w:sz w:val="24"/>
                <w:szCs w:val="24"/>
              </w:rPr>
            </w:pPr>
            <w:r w:rsidRPr="00007A72">
              <w:rPr>
                <w:b/>
                <w:sz w:val="24"/>
                <w:szCs w:val="24"/>
              </w:rPr>
              <w:t>BÜTÇESİ</w:t>
            </w:r>
          </w:p>
        </w:tc>
        <w:tc>
          <w:tcPr>
            <w:tcW w:w="6729" w:type="dxa"/>
          </w:tcPr>
          <w:p w:rsidR="00463FA1" w:rsidRPr="00007A72" w:rsidRDefault="00A27EBE" w:rsidP="00007A72">
            <w:pPr>
              <w:jc w:val="both"/>
              <w:rPr>
                <w:sz w:val="24"/>
                <w:szCs w:val="24"/>
              </w:rPr>
            </w:pPr>
            <w:r w:rsidRPr="00007A72">
              <w:rPr>
                <w:sz w:val="24"/>
                <w:szCs w:val="24"/>
              </w:rPr>
              <w:t>5</w:t>
            </w:r>
            <w:r w:rsidR="00007A72">
              <w:rPr>
                <w:sz w:val="24"/>
                <w:szCs w:val="24"/>
              </w:rPr>
              <w:t>.</w:t>
            </w:r>
            <w:r w:rsidRPr="00007A72">
              <w:rPr>
                <w:sz w:val="24"/>
                <w:szCs w:val="24"/>
              </w:rPr>
              <w:t>000 TL</w:t>
            </w:r>
          </w:p>
        </w:tc>
      </w:tr>
      <w:tr w:rsidR="00463FA1" w:rsidTr="00463FA1">
        <w:trPr>
          <w:trHeight w:val="357"/>
        </w:trPr>
        <w:tc>
          <w:tcPr>
            <w:tcW w:w="2802" w:type="dxa"/>
          </w:tcPr>
          <w:p w:rsidR="00463FA1" w:rsidRPr="00007A72" w:rsidRDefault="00463FA1" w:rsidP="00007A72">
            <w:pPr>
              <w:jc w:val="both"/>
              <w:rPr>
                <w:b/>
                <w:sz w:val="24"/>
                <w:szCs w:val="24"/>
              </w:rPr>
            </w:pPr>
            <w:r w:rsidRPr="00007A72">
              <w:rPr>
                <w:b/>
                <w:sz w:val="24"/>
                <w:szCs w:val="24"/>
              </w:rPr>
              <w:t>BAŞLANGIÇ-BİTİŞ TARİHİ</w:t>
            </w:r>
          </w:p>
        </w:tc>
        <w:tc>
          <w:tcPr>
            <w:tcW w:w="6729" w:type="dxa"/>
          </w:tcPr>
          <w:p w:rsidR="00463FA1" w:rsidRPr="00007A72" w:rsidRDefault="00A27EBE" w:rsidP="00007A72">
            <w:pPr>
              <w:jc w:val="both"/>
              <w:rPr>
                <w:sz w:val="24"/>
                <w:szCs w:val="24"/>
              </w:rPr>
            </w:pPr>
            <w:r w:rsidRPr="00007A72">
              <w:rPr>
                <w:sz w:val="24"/>
                <w:szCs w:val="24"/>
              </w:rPr>
              <w:t>09.06.2015 - 09.06.2015</w:t>
            </w:r>
          </w:p>
        </w:tc>
      </w:tr>
      <w:tr w:rsidR="00463FA1" w:rsidTr="00463FA1">
        <w:trPr>
          <w:trHeight w:val="337"/>
        </w:trPr>
        <w:tc>
          <w:tcPr>
            <w:tcW w:w="0" w:type="auto"/>
            <w:gridSpan w:val="2"/>
          </w:tcPr>
          <w:p w:rsidR="00463FA1" w:rsidRPr="00007A72" w:rsidRDefault="00463FA1" w:rsidP="00007A72">
            <w:pPr>
              <w:jc w:val="both"/>
              <w:rPr>
                <w:b/>
                <w:sz w:val="24"/>
                <w:szCs w:val="24"/>
              </w:rPr>
            </w:pPr>
            <w:r w:rsidRPr="00007A72">
              <w:rPr>
                <w:b/>
                <w:sz w:val="24"/>
                <w:szCs w:val="24"/>
              </w:rPr>
              <w:t>PROJE ÖZETİ</w:t>
            </w:r>
          </w:p>
        </w:tc>
      </w:tr>
      <w:tr w:rsidR="00463FA1" w:rsidTr="00463FA1">
        <w:trPr>
          <w:trHeight w:val="357"/>
        </w:trPr>
        <w:tc>
          <w:tcPr>
            <w:tcW w:w="0" w:type="auto"/>
            <w:gridSpan w:val="2"/>
          </w:tcPr>
          <w:p w:rsidR="00A27EBE" w:rsidRPr="00007A72" w:rsidRDefault="00A27EBE" w:rsidP="00007A72">
            <w:pPr>
              <w:jc w:val="both"/>
              <w:rPr>
                <w:sz w:val="24"/>
                <w:szCs w:val="24"/>
              </w:rPr>
            </w:pPr>
            <w:r w:rsidRPr="00007A72">
              <w:rPr>
                <w:sz w:val="24"/>
                <w:szCs w:val="24"/>
              </w:rPr>
              <w:t xml:space="preserve">İlçemizin yerel ve ulusal düzeyde tanıtımına katkı sağlayacak, ilçenin </w:t>
            </w:r>
            <w:proofErr w:type="spellStart"/>
            <w:r w:rsidRPr="00007A72">
              <w:rPr>
                <w:sz w:val="24"/>
                <w:szCs w:val="24"/>
              </w:rPr>
              <w:t>sosyo</w:t>
            </w:r>
            <w:proofErr w:type="spellEnd"/>
            <w:r w:rsidRPr="00007A72">
              <w:rPr>
                <w:sz w:val="24"/>
                <w:szCs w:val="24"/>
              </w:rPr>
              <w:t xml:space="preserve">-ekonomik tarihi ve kültürel değerlerinin yer aldığı </w:t>
            </w:r>
            <w:proofErr w:type="gramStart"/>
            <w:r w:rsidRPr="00007A72">
              <w:rPr>
                <w:sz w:val="24"/>
                <w:szCs w:val="24"/>
              </w:rPr>
              <w:t>prestij</w:t>
            </w:r>
            <w:proofErr w:type="gramEnd"/>
            <w:r w:rsidRPr="00007A72">
              <w:rPr>
                <w:sz w:val="24"/>
                <w:szCs w:val="24"/>
              </w:rPr>
              <w:t xml:space="preserve"> kitabı, tanıtım filmi ve tanıtım gecesi düzenlenerek gerek ilçemizin ulusal tanıtımına gerekse de ilçemizden göç eden insanların kaynaşmasına katkı sağlanması hedeflenmiştir. Proje kapsamında 88 sayfadan oluşan 1000 adet kitap bastırılmıştır.</w:t>
            </w:r>
          </w:p>
          <w:p w:rsidR="00A27EBE" w:rsidRPr="00007A72" w:rsidRDefault="00A27EBE" w:rsidP="00007A72">
            <w:pPr>
              <w:jc w:val="both"/>
              <w:rPr>
                <w:sz w:val="24"/>
                <w:szCs w:val="24"/>
              </w:rPr>
            </w:pPr>
            <w:r w:rsidRPr="00007A72">
              <w:rPr>
                <w:sz w:val="24"/>
                <w:szCs w:val="24"/>
              </w:rPr>
              <w:t>Prestij ve tanıtım kitabımızın genelde ülkemize, yerelde Tomarza’ya ait tarihi ve kültürel değerlerin tespiti ve tanıtımında önemli bir rol oynayacağı düşünülmektedir.</w:t>
            </w:r>
          </w:p>
          <w:p w:rsidR="00322D20" w:rsidRPr="00007A72" w:rsidRDefault="00A27EBE" w:rsidP="00007A72">
            <w:pPr>
              <w:jc w:val="both"/>
              <w:rPr>
                <w:sz w:val="24"/>
                <w:szCs w:val="24"/>
              </w:rPr>
            </w:pPr>
            <w:r w:rsidRPr="00007A72">
              <w:rPr>
                <w:sz w:val="24"/>
                <w:szCs w:val="24"/>
              </w:rPr>
              <w:t>09.06.2015 tarihi itibarı ile Kayseri İl Kültür Müdürlüğü’nde Tomarza Tanıtım Gecesi düzenlenmiş, İlçemize özgü kabak çekirdeği, Tomarza Taşı, mantısı gibi ürünlerin tanıtımı yapılması yanında, İlçe dışında bulunan Tomarzalıların</w:t>
            </w:r>
            <w:r w:rsidR="00007A72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007A72">
              <w:rPr>
                <w:sz w:val="24"/>
                <w:szCs w:val="24"/>
              </w:rPr>
              <w:t>da kaynaşmasına katı sağlamak hedeflenmiştir.</w:t>
            </w:r>
          </w:p>
        </w:tc>
      </w:tr>
      <w:tr w:rsidR="00463FA1" w:rsidTr="00463FA1">
        <w:trPr>
          <w:trHeight w:val="3488"/>
        </w:trPr>
        <w:tc>
          <w:tcPr>
            <w:tcW w:w="0" w:type="auto"/>
            <w:gridSpan w:val="2"/>
          </w:tcPr>
          <w:p w:rsidR="005760DA" w:rsidRDefault="005760DA"/>
          <w:p w:rsidR="00322D20" w:rsidRDefault="00322D20"/>
          <w:p w:rsidR="00322D20" w:rsidRDefault="00A27EBE">
            <w:r>
              <w:rPr>
                <w:noProof/>
                <w:lang w:eastAsia="tr-TR"/>
              </w:rPr>
              <w:drawing>
                <wp:inline distT="0" distB="0" distL="0" distR="0">
                  <wp:extent cx="2880000" cy="1960851"/>
                  <wp:effectExtent l="19050" t="0" r="0" b="0"/>
                  <wp:docPr id="1" name="0 Resim" descr="Resim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6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2479610"/>
                  <wp:effectExtent l="19050" t="0" r="0" b="0"/>
                  <wp:docPr id="2" name="1 Resim" descr="Resim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2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47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D20" w:rsidRDefault="00322D20"/>
          <w:p w:rsidR="00322D20" w:rsidRDefault="00A27EBE"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880000" cy="2880000"/>
                  <wp:effectExtent l="19050" t="0" r="0" b="0"/>
                  <wp:docPr id="3" name="2 Resim" descr="Resi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2779451"/>
                  <wp:effectExtent l="19050" t="0" r="0" b="0"/>
                  <wp:docPr id="4" name="3 Resim" descr="Resi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77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2D20" w:rsidRDefault="00322D20"/>
          <w:p w:rsidR="00322D20" w:rsidRDefault="00A27EBE">
            <w:r>
              <w:rPr>
                <w:noProof/>
                <w:lang w:eastAsia="tr-TR"/>
              </w:rPr>
              <w:drawing>
                <wp:inline distT="0" distB="0" distL="0" distR="0">
                  <wp:extent cx="2880000" cy="2439696"/>
                  <wp:effectExtent l="19050" t="0" r="0" b="0"/>
                  <wp:docPr id="5" name="4 Resim" descr="Resim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43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1752228"/>
                  <wp:effectExtent l="19050" t="0" r="0" b="0"/>
                  <wp:docPr id="6" name="5 Resim" descr="Resim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5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A27EBE" w:rsidRDefault="00A27EBE"/>
          <w:p w:rsidR="00A27EBE" w:rsidRDefault="00A27EBE">
            <w:r>
              <w:rPr>
                <w:noProof/>
                <w:lang w:eastAsia="tr-TR"/>
              </w:rPr>
              <w:drawing>
                <wp:inline distT="0" distB="0" distL="0" distR="0">
                  <wp:extent cx="2880000" cy="1537885"/>
                  <wp:effectExtent l="19050" t="0" r="0" b="0"/>
                  <wp:docPr id="7" name="6 Resim" descr="Resi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3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1368585"/>
                  <wp:effectExtent l="19050" t="0" r="0" b="0"/>
                  <wp:docPr id="8" name="7 Resim" descr="Resim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6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EBE" w:rsidRDefault="00A27EBE"/>
          <w:p w:rsidR="00A27EBE" w:rsidRDefault="00A27EBE">
            <w:r>
              <w:rPr>
                <w:noProof/>
                <w:lang w:eastAsia="tr-TR"/>
              </w:rPr>
              <w:drawing>
                <wp:inline distT="0" distB="0" distL="0" distR="0">
                  <wp:extent cx="2880000" cy="1208790"/>
                  <wp:effectExtent l="19050" t="0" r="0" b="0"/>
                  <wp:docPr id="9" name="8 Resim" descr="Resim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0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1626538"/>
                  <wp:effectExtent l="19050" t="0" r="0" b="0"/>
                  <wp:docPr id="10" name="9 Resim" descr="Resim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1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EBE" w:rsidRDefault="00A27EBE"/>
          <w:p w:rsidR="00A27EBE" w:rsidRDefault="00A27EBE">
            <w:r>
              <w:rPr>
                <w:noProof/>
                <w:lang w:eastAsia="tr-TR"/>
              </w:rPr>
              <w:drawing>
                <wp:inline distT="0" distB="0" distL="0" distR="0">
                  <wp:extent cx="2880000" cy="1442953"/>
                  <wp:effectExtent l="19050" t="0" r="0" b="0"/>
                  <wp:docPr id="11" name="10 Resim" descr="Resim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1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80000" cy="2742857"/>
                  <wp:effectExtent l="19050" t="0" r="0" b="0"/>
                  <wp:docPr id="12" name="11 Resim" descr="tmr15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mr15009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7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7EBE" w:rsidRDefault="00A27EBE"/>
          <w:p w:rsidR="00A27EBE" w:rsidRDefault="00A27EBE"/>
        </w:tc>
      </w:tr>
    </w:tbl>
    <w:p w:rsidR="00521A7F" w:rsidRDefault="00521A7F"/>
    <w:p w:rsidR="00322D20" w:rsidRDefault="00322D20"/>
    <w:p w:rsidR="00322D20" w:rsidRDefault="00322D20"/>
    <w:sectPr w:rsidR="00322D20" w:rsidSect="00322D20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63FA1"/>
    <w:rsid w:val="00007A72"/>
    <w:rsid w:val="00322D20"/>
    <w:rsid w:val="00463FA1"/>
    <w:rsid w:val="00521A7F"/>
    <w:rsid w:val="005363EE"/>
    <w:rsid w:val="005760DA"/>
    <w:rsid w:val="00A27EBE"/>
    <w:rsid w:val="00F048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84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63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22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63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22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pc15</dc:creator>
  <cp:lastModifiedBy>GülayBİLDİK</cp:lastModifiedBy>
  <cp:revision>4</cp:revision>
  <dcterms:created xsi:type="dcterms:W3CDTF">2015-10-21T06:43:00Z</dcterms:created>
  <dcterms:modified xsi:type="dcterms:W3CDTF">2015-11-06T13:50:00Z</dcterms:modified>
</cp:coreProperties>
</file>